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tabs>
          <w:tab w:val="clear" w:pos="709"/>
          <w:tab w:val="left" w:pos="0" w:leader="none"/>
        </w:tabs>
        <w:spacing w:before="240" w:after="60"/>
        <w:ind w:left="0" w:righ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1775460</wp:posOffset>
            </wp:positionH>
            <wp:positionV relativeFrom="paragraph">
              <wp:posOffset>45085</wp:posOffset>
            </wp:positionV>
            <wp:extent cx="1976120" cy="72707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686435" cy="77216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4562475</wp:posOffset>
            </wp:positionH>
            <wp:positionV relativeFrom="paragraph">
              <wp:posOffset>233045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cs="Verdana" w:ascii="Verdana" w:hAnsi="Verdana"/>
          <w:sz w:val="22"/>
          <w:szCs w:val="22"/>
        </w:rPr>
        <w:t>ALLEGATO 3</w:t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DICHIARAZIONE SOSTITUTIVA DI AFFIDABILITÀ GIURIDICO-ECONOMICO-FINANZIARIA E DI RISPETTO DELLA L. 68/99, COME MODIFICATA DAL D. LGS N. 151/2015, IN MATERIA DI INSERIMENTO AL LAVORO DEI DISABILI AI SENSI DEL DPR 445/2000 artt. 46 e 47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</w:rPr>
        <w:t xml:space="preserve">Oggetto: 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>Avviso pubblico per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2024-2025</w:t>
      </w:r>
    </w:p>
    <w:p>
      <w:pPr>
        <w:pStyle w:val="Normal"/>
        <w:jc w:val="both"/>
        <w:rPr>
          <w:rFonts w:ascii="Verdana" w:hAnsi="Verdana" w:eastAsia="TimesNewRomanPSMT;'Times New R" w:cs="Verdan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nato a ………………………….… il…………………….... CF 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a ………………….............................................................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…………………................................................... CAP …….........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avente C.F. o P.IVA ….……………………………….,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responsabilità: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jc w:val="center"/>
        <w:rPr>
          <w:rFonts w:ascii="Verdana" w:hAnsi="Verdana" w:cs="Verdana"/>
          <w:i/>
          <w:i/>
          <w:iCs/>
          <w:strike/>
          <w:color w:val="000000"/>
          <w:sz w:val="20"/>
          <w:szCs w:val="20"/>
          <w:shd w:fill="FFFF00" w:val="clear"/>
        </w:rPr>
      </w:pPr>
      <w:r>
        <w:rPr>
          <w:rFonts w:cs="Verdana" w:ascii="Verdana" w:hAnsi="Verdana"/>
          <w:i/>
          <w:iCs/>
          <w:strike/>
          <w:color w:val="000000"/>
          <w:sz w:val="20"/>
          <w:szCs w:val="20"/>
          <w:shd w:fill="FFFF00" w:val="clear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ai sensi della vi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aver compiuto gravi violazioni in merito agli obblighi relativi al pagamento dei contributi previdenziali e assistenziali a favore dei lavoratori, secondo la legislazione del proprio stato.</w:t>
      </w:r>
    </w:p>
    <w:p>
      <w:pPr>
        <w:pStyle w:val="Normal"/>
        <w:ind w:left="720" w:right="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riferimento agli obblighi previsti dalla Legge 68/1999 in materia di inserimento al lavoro dei disabili, come modificata dal D. LGS n. 151/2015: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Carpredefinitoparagrafo"/>
          <w:rFonts w:cs="Verdana" w:ascii="Verdana" w:hAnsi="Verdana"/>
          <w:bCs/>
          <w:color w:val="000000"/>
          <w:sz w:val="20"/>
          <w:szCs w:val="20"/>
        </w:rPr>
        <w:t>di non essere tenuto in quanto Istituto Scolastico.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 del legale</w:t>
      </w:r>
    </w:p>
    <w:p>
      <w:pPr>
        <w:pStyle w:val="Normal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rappresentante</w:t>
      </w:r>
    </w:p>
    <w:p>
      <w:pPr>
        <w:pStyle w:val="Normal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678" w:right="0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jc w:val="right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 c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>opia leggibile ed in corso di validità del documento di identità)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LibreOffice/7.2.7.2$Windows_X86_64 LibreOffice_project/8d71d29d553c0f7dcbfa38fbfda25ee34cce99a2</Application>
  <AppVersion>15.0000</AppVersion>
  <Pages>1</Pages>
  <Words>331</Words>
  <Characters>2140</Characters>
  <CharactersWithSpaces>2456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2024-03-18T12:30:11Z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